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D2779" w14:textId="77777777" w:rsidR="006020CC" w:rsidRPr="0070650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0650A">
        <w:rPr>
          <w:b/>
        </w:rPr>
        <w:t>T.C.</w:t>
      </w:r>
    </w:p>
    <w:p w14:paraId="0A100395" w14:textId="77777777" w:rsidR="006020CC" w:rsidRPr="0070650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0650A">
        <w:rPr>
          <w:b/>
        </w:rPr>
        <w:t>MİLLÎ EĞİTİM BAKANLIĞI</w:t>
      </w:r>
    </w:p>
    <w:p w14:paraId="0716EEC8" w14:textId="77777777" w:rsidR="00CE17AA" w:rsidRDefault="00CE17AA" w:rsidP="00CE17AA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>
        <w:rPr>
          <w:b/>
        </w:rPr>
        <w:t>Milli Eğitim Akademisi Başkanlığı</w:t>
      </w:r>
    </w:p>
    <w:p w14:paraId="22153670" w14:textId="4A4F3F2E" w:rsidR="002A260C" w:rsidRPr="0070650A" w:rsidRDefault="00CE17AA" w:rsidP="00637D6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>
        <w:rPr>
          <w:b/>
        </w:rPr>
        <w:t xml:space="preserve"> </w:t>
      </w:r>
    </w:p>
    <w:p w14:paraId="22D61E49" w14:textId="77777777" w:rsidR="006020CC" w:rsidRPr="0070650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0650A">
        <w:rPr>
          <w:b/>
        </w:rPr>
        <w:t>Mesleki Gelişim Programı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3071"/>
        <w:gridCol w:w="2926"/>
      </w:tblGrid>
      <w:tr w:rsidR="00FD6447" w:rsidRPr="0070650A" w14:paraId="594D65BE" w14:textId="77777777" w:rsidTr="0077130D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A7D2" w14:textId="77777777" w:rsidR="00FD6447" w:rsidRPr="0070650A" w:rsidRDefault="00FD6447" w:rsidP="00D61154">
            <w:pPr>
              <w:jc w:val="center"/>
              <w:rPr>
                <w:b/>
              </w:rPr>
            </w:pPr>
            <w:r w:rsidRPr="0070650A">
              <w:rPr>
                <w:b/>
              </w:rPr>
              <w:t>ALAN</w:t>
            </w:r>
          </w:p>
          <w:p w14:paraId="49B6D9D6" w14:textId="77777777" w:rsidR="00727CAD" w:rsidRPr="0070650A" w:rsidRDefault="00727CAD" w:rsidP="00D61154">
            <w:pPr>
              <w:jc w:val="center"/>
              <w:rPr>
                <w:b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C994" w14:textId="77777777" w:rsidR="00FD6447" w:rsidRPr="0070650A" w:rsidRDefault="00FD6447" w:rsidP="00D61154">
            <w:pPr>
              <w:jc w:val="center"/>
              <w:rPr>
                <w:b/>
              </w:rPr>
            </w:pPr>
            <w:r w:rsidRPr="0070650A">
              <w:rPr>
                <w:b/>
              </w:rPr>
              <w:t>ALT ALAN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D647" w14:textId="77777777" w:rsidR="00FD6447" w:rsidRPr="0070650A" w:rsidRDefault="00FD6447">
            <w:pPr>
              <w:jc w:val="center"/>
              <w:rPr>
                <w:b/>
              </w:rPr>
            </w:pPr>
            <w:r w:rsidRPr="0070650A">
              <w:rPr>
                <w:b/>
              </w:rPr>
              <w:t>KODU</w:t>
            </w:r>
          </w:p>
        </w:tc>
      </w:tr>
      <w:tr w:rsidR="00FD6447" w:rsidRPr="0070650A" w14:paraId="62E2DAC5" w14:textId="77777777" w:rsidTr="0077130D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FEEC" w14:textId="0589C336" w:rsidR="00FD6447" w:rsidRPr="00637D6B" w:rsidRDefault="00AA5301" w:rsidP="00D61154">
            <w:pPr>
              <w:jc w:val="center"/>
            </w:pPr>
            <w:r w:rsidRPr="00637D6B"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4F7E" w14:textId="4AA29FFC" w:rsidR="00FD6447" w:rsidRPr="00637D6B" w:rsidRDefault="009019C1" w:rsidP="00D61154">
            <w:pPr>
              <w:jc w:val="center"/>
            </w:pPr>
            <w:r w:rsidRPr="00637D6B">
              <w:t>Genel</w:t>
            </w:r>
            <w:r w:rsidR="00D61154" w:rsidRPr="00637D6B">
              <w:t xml:space="preserve"> Alan Eğitimleri</w:t>
            </w:r>
          </w:p>
          <w:p w14:paraId="559A719C" w14:textId="77777777" w:rsidR="00727CAD" w:rsidRPr="00637D6B" w:rsidRDefault="00727CAD" w:rsidP="00D61154">
            <w:pPr>
              <w:jc w:val="center"/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4989" w14:textId="659ADE77" w:rsidR="00FD6447" w:rsidRPr="00637D6B" w:rsidRDefault="00637D6B">
            <w:pPr>
              <w:jc w:val="center"/>
            </w:pPr>
            <w:r w:rsidRPr="00637D6B">
              <w:rPr>
                <w:color w:val="000000"/>
                <w:shd w:val="clear" w:color="auto" w:fill="FFFFFF"/>
              </w:rPr>
              <w:t>4.01.03.03.042</w:t>
            </w:r>
          </w:p>
        </w:tc>
      </w:tr>
    </w:tbl>
    <w:p w14:paraId="33EF94C7" w14:textId="77777777" w:rsidR="006020CC" w:rsidRPr="0070650A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092B6EA3" w14:textId="77777777" w:rsidR="006020CC" w:rsidRPr="0070650A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70650A">
        <w:rPr>
          <w:b/>
        </w:rPr>
        <w:t>ETKİNLİĞİN ADI</w:t>
      </w:r>
    </w:p>
    <w:p w14:paraId="600C0593" w14:textId="65E7FD07" w:rsidR="00137B26" w:rsidRPr="0070650A" w:rsidRDefault="00741EDD" w:rsidP="00137B26">
      <w:pPr>
        <w:spacing w:line="276" w:lineRule="auto"/>
        <w:ind w:left="360"/>
      </w:pPr>
      <w:bookmarkStart w:id="0" w:name="_GoBack"/>
      <w:r w:rsidRPr="0070650A">
        <w:t xml:space="preserve">Okul Öncesi Eğitim Kurumlarının Yöneticilerine Yönelik </w:t>
      </w:r>
      <w:r w:rsidR="00137B26" w:rsidRPr="0070650A">
        <w:t>Yabancı Uyruklu Çocuklarla Çalışma</w:t>
      </w:r>
      <w:r w:rsidRPr="0070650A">
        <w:t>ları Kolaylaştırma</w:t>
      </w:r>
      <w:r w:rsidR="00193402" w:rsidRPr="0070650A">
        <w:t xml:space="preserve"> S</w:t>
      </w:r>
      <w:r w:rsidR="00137B26" w:rsidRPr="0070650A">
        <w:t>emineri</w:t>
      </w:r>
    </w:p>
    <w:bookmarkEnd w:id="0"/>
    <w:p w14:paraId="36391998" w14:textId="77777777" w:rsidR="00DB141A" w:rsidRPr="0070650A" w:rsidRDefault="00DB141A" w:rsidP="00DB141A">
      <w:pPr>
        <w:spacing w:line="276" w:lineRule="auto"/>
        <w:rPr>
          <w:b/>
        </w:rPr>
      </w:pPr>
    </w:p>
    <w:p w14:paraId="35B0B836" w14:textId="7D9F21CA" w:rsidR="006020CC" w:rsidRPr="0070650A" w:rsidRDefault="006020CC" w:rsidP="00137B26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70650A">
        <w:rPr>
          <w:b/>
        </w:rPr>
        <w:t xml:space="preserve">ETKİNLİĞİN AMAÇLARI </w:t>
      </w:r>
    </w:p>
    <w:p w14:paraId="06E321BC" w14:textId="486340E2" w:rsidR="000B7B56" w:rsidRPr="0070650A" w:rsidRDefault="00D550BA" w:rsidP="00D550BA">
      <w:pPr>
        <w:pStyle w:val="ListeParagraf"/>
        <w:autoSpaceDN w:val="0"/>
        <w:spacing w:line="276" w:lineRule="auto"/>
        <w:contextualSpacing/>
        <w:jc w:val="both"/>
      </w:pPr>
      <w:r w:rsidRPr="0070650A">
        <w:t>Bu faaliyet;</w:t>
      </w:r>
      <w:r w:rsidR="00947180" w:rsidRPr="0070650A">
        <w:t xml:space="preserve"> </w:t>
      </w:r>
      <w:r w:rsidR="00EC08C6" w:rsidRPr="0070650A">
        <w:t xml:space="preserve">Bakanlığımıza bağlı </w:t>
      </w:r>
      <w:r w:rsidR="00EC08C6">
        <w:t xml:space="preserve">okulöncesi okulları ve </w:t>
      </w:r>
      <w:r w:rsidR="00EC08C6" w:rsidRPr="0070650A">
        <w:t>kurumlar</w:t>
      </w:r>
      <w:r w:rsidR="00EC08C6">
        <w:t>ın</w:t>
      </w:r>
      <w:r w:rsidR="00EC08C6" w:rsidRPr="0070650A">
        <w:t>da görev yapan</w:t>
      </w:r>
      <w:r w:rsidR="00EC08C6">
        <w:t xml:space="preserve"> öğretmen </w:t>
      </w:r>
      <w:r w:rsidR="00637D6B">
        <w:t xml:space="preserve">ve </w:t>
      </w:r>
      <w:r w:rsidR="00637D6B" w:rsidRPr="0070650A">
        <w:t>yöneticilerin</w:t>
      </w:r>
      <w:r w:rsidR="00EC08C6">
        <w:t xml:space="preserve">, </w:t>
      </w:r>
      <w:r w:rsidR="000B7B56" w:rsidRPr="0070650A">
        <w:t>yabancı uyruklu çocukların erken çocukluk eğitimine erişimi, gelişimi ve sosyal uyumunun desteklenmesine yönelik bilgi ve uygulama becerilerini geliştirmek;</w:t>
      </w:r>
      <w:r w:rsidR="00741EDD" w:rsidRPr="0070650A">
        <w:t xml:space="preserve"> okul öncesi çağına gelmiş çocukları belirlemek ve</w:t>
      </w:r>
      <w:r w:rsidR="000B7B56" w:rsidRPr="0070650A">
        <w:t xml:space="preserve"> okul ve kurumlarda bu süreçlerin etkili şekilde yürütülmesini sağlamak amacıyla düzenlenmiştir.</w:t>
      </w:r>
    </w:p>
    <w:p w14:paraId="4176221A" w14:textId="77777777" w:rsidR="000B7B56" w:rsidRPr="0070650A" w:rsidRDefault="000B7B56" w:rsidP="00D550BA">
      <w:pPr>
        <w:pStyle w:val="ListeParagraf"/>
        <w:autoSpaceDN w:val="0"/>
        <w:spacing w:line="276" w:lineRule="auto"/>
        <w:contextualSpacing/>
        <w:jc w:val="both"/>
      </w:pPr>
    </w:p>
    <w:p w14:paraId="2F137634" w14:textId="5291E11E" w:rsidR="00D550BA" w:rsidRPr="0070650A" w:rsidRDefault="00D550BA" w:rsidP="00D550BA">
      <w:pPr>
        <w:pStyle w:val="ListeParagraf"/>
        <w:autoSpaceDN w:val="0"/>
        <w:spacing w:line="276" w:lineRule="auto"/>
        <w:contextualSpacing/>
        <w:jc w:val="both"/>
      </w:pPr>
      <w:r w:rsidRPr="0070650A">
        <w:t>Bu faaliyeti başarıyla tamamlayan her katılımcı:</w:t>
      </w:r>
    </w:p>
    <w:p w14:paraId="13062E81" w14:textId="2674AFC8" w:rsidR="002C3B66" w:rsidRPr="0070650A" w:rsidRDefault="002C3B66" w:rsidP="002C3B66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>Erken çocukluk eğitiminin önemini açıklar ve bu alandaki çalışmaları okul düzeyinde planlar.</w:t>
      </w:r>
    </w:p>
    <w:p w14:paraId="6F32B5DF" w14:textId="3CFECD74" w:rsidR="002C3B66" w:rsidRPr="0070650A" w:rsidRDefault="002C3B66" w:rsidP="002C3B66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>Aile temelli alternatif erken çocukluk eğitimi yaklaşımlarını tanır, bu modellerin hayata geçirilmesinde görev ve sorumluluklarını bilir.</w:t>
      </w:r>
    </w:p>
    <w:p w14:paraId="07780FE5" w14:textId="75F3D29E" w:rsidR="002C3B66" w:rsidRPr="0070650A" w:rsidRDefault="002C3B66" w:rsidP="002C3B66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>Okul öncesi eğitimine erişimde kayıt dışı çocukların tespiti, izlenmesi ve yönlendirilmesi süreçlerini yürütür.</w:t>
      </w:r>
    </w:p>
    <w:p w14:paraId="24067C9D" w14:textId="4B6A0DB6" w:rsidR="002C3B66" w:rsidRPr="0070650A" w:rsidRDefault="002C3B66" w:rsidP="002C3B66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>Aile katılımı, çocuk gelişimi ve sosyal uyumla ilgili uygulamaları değerlendirir ve okulda uygulanabilir hale getirir.</w:t>
      </w:r>
    </w:p>
    <w:p w14:paraId="27E76442" w14:textId="1C13C746" w:rsidR="002C3B66" w:rsidRPr="0070650A" w:rsidRDefault="002C3B66" w:rsidP="002C3B66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>“Benim Oyun Sandığım” uygulamasının temel bileşenlerini açıklar, okul ve il düzeyinde yürütülmesinde aktif rol alır.</w:t>
      </w:r>
    </w:p>
    <w:p w14:paraId="118D4715" w14:textId="77777777" w:rsidR="00D75F20" w:rsidRDefault="002C3B66" w:rsidP="00D75F20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 xml:space="preserve"> Öğretmen ve personel</w:t>
      </w:r>
      <w:r w:rsidR="00741EDD" w:rsidRPr="0070650A">
        <w:rPr>
          <w:lang w:eastAsia="en-US"/>
        </w:rPr>
        <w:t xml:space="preserve"> ve il/ilçe milli eğitim</w:t>
      </w:r>
      <w:r w:rsidRPr="0070650A">
        <w:rPr>
          <w:lang w:eastAsia="en-US"/>
        </w:rPr>
        <w:t xml:space="preserve"> arasında görev paylaşımı ve iletişimi sağlayarak eğitim süreçlerini koordine eder.</w:t>
      </w:r>
    </w:p>
    <w:p w14:paraId="5CF97B47" w14:textId="74C9C049" w:rsidR="00D75F20" w:rsidRPr="00D75F20" w:rsidRDefault="002C3B66" w:rsidP="00D75F20">
      <w:pPr>
        <w:pStyle w:val="ListeParagraf"/>
        <w:numPr>
          <w:ilvl w:val="0"/>
          <w:numId w:val="28"/>
        </w:numPr>
        <w:spacing w:before="100" w:beforeAutospacing="1" w:after="100" w:afterAutospacing="1"/>
        <w:rPr>
          <w:lang w:eastAsia="en-US"/>
        </w:rPr>
      </w:pPr>
      <w:r w:rsidRPr="0070650A">
        <w:rPr>
          <w:lang w:eastAsia="en-US"/>
        </w:rPr>
        <w:t>Ailelerle etkili iş birli</w:t>
      </w:r>
      <w:r w:rsidR="00D75F20">
        <w:rPr>
          <w:lang w:eastAsia="en-US"/>
        </w:rPr>
        <w:t>ği ve iletişim kanalları kurar.</w:t>
      </w:r>
    </w:p>
    <w:p w14:paraId="329DAF1E" w14:textId="0DA70F0F" w:rsidR="006020CC" w:rsidRPr="00D75F20" w:rsidRDefault="006020CC" w:rsidP="00BF4EC7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426"/>
        <w:jc w:val="both"/>
        <w:rPr>
          <w:b/>
        </w:rPr>
      </w:pPr>
      <w:r w:rsidRPr="00D75F20">
        <w:rPr>
          <w:b/>
        </w:rPr>
        <w:t>ETKİNLİĞİN SÜRESİ</w:t>
      </w:r>
    </w:p>
    <w:p w14:paraId="6653E84A" w14:textId="219E03B4" w:rsidR="006020CC" w:rsidRPr="0070650A" w:rsidRDefault="00CE347C" w:rsidP="00BA4A67">
      <w:pPr>
        <w:spacing w:line="276" w:lineRule="auto"/>
        <w:rPr>
          <w:noProof/>
        </w:rPr>
      </w:pPr>
      <w:r w:rsidRPr="0070650A">
        <w:rPr>
          <w:noProof/>
        </w:rPr>
        <w:t xml:space="preserve">       </w:t>
      </w:r>
      <w:r w:rsidR="00BA4A67" w:rsidRPr="0070650A">
        <w:rPr>
          <w:noProof/>
        </w:rPr>
        <w:t xml:space="preserve"> </w:t>
      </w:r>
      <w:r w:rsidR="00AC6268" w:rsidRPr="0070650A">
        <w:rPr>
          <w:noProof/>
        </w:rPr>
        <w:t xml:space="preserve">Faaliyet süresi </w:t>
      </w:r>
      <w:r w:rsidR="00E03EA3" w:rsidRPr="0070650A">
        <w:rPr>
          <w:noProof/>
        </w:rPr>
        <w:t>12</w:t>
      </w:r>
      <w:r w:rsidR="00B30480" w:rsidRPr="0070650A">
        <w:rPr>
          <w:noProof/>
        </w:rPr>
        <w:t xml:space="preserve"> </w:t>
      </w:r>
      <w:r w:rsidR="00452576" w:rsidRPr="0070650A">
        <w:rPr>
          <w:noProof/>
        </w:rPr>
        <w:t>ders saatidir.</w:t>
      </w:r>
    </w:p>
    <w:p w14:paraId="3C034948" w14:textId="77777777" w:rsidR="006020CC" w:rsidRPr="0070650A" w:rsidRDefault="006020CC" w:rsidP="00AA5C65">
      <w:pPr>
        <w:spacing w:line="276" w:lineRule="auto"/>
        <w:ind w:firstLine="708"/>
        <w:rPr>
          <w:noProof/>
        </w:rPr>
      </w:pPr>
    </w:p>
    <w:p w14:paraId="651F264C" w14:textId="77777777" w:rsidR="006020CC" w:rsidRPr="0070650A" w:rsidRDefault="006020CC" w:rsidP="002058E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70650A">
        <w:rPr>
          <w:b/>
        </w:rPr>
        <w:t>ETKİNLİĞİN HEDEF KİTLESİ</w:t>
      </w:r>
    </w:p>
    <w:p w14:paraId="28D99121" w14:textId="2D467D9E" w:rsidR="00E03EA3" w:rsidRPr="0070650A" w:rsidRDefault="00CE347C" w:rsidP="00E03EA3">
      <w:r w:rsidRPr="0070650A">
        <w:t xml:space="preserve">       </w:t>
      </w:r>
      <w:r w:rsidR="00E03EA3" w:rsidRPr="0070650A">
        <w:t xml:space="preserve">Bakanlığımıza bağlı </w:t>
      </w:r>
      <w:r w:rsidR="00DF3E88">
        <w:t>okul</w:t>
      </w:r>
      <w:r w:rsidR="000F5E77">
        <w:t xml:space="preserve"> </w:t>
      </w:r>
      <w:r w:rsidR="00DF3E88">
        <w:t xml:space="preserve">öncesi okulları ve </w:t>
      </w:r>
      <w:r w:rsidR="00E03EA3" w:rsidRPr="0070650A">
        <w:t>kurumlar</w:t>
      </w:r>
      <w:r w:rsidR="00DF3E88">
        <w:t>ın</w:t>
      </w:r>
      <w:r w:rsidR="00E03EA3" w:rsidRPr="0070650A">
        <w:t xml:space="preserve">da görev yapan </w:t>
      </w:r>
      <w:r w:rsidR="00D33B32" w:rsidRPr="0070650A">
        <w:t>yöneticiler</w:t>
      </w:r>
      <w:r w:rsidR="00E03EA3" w:rsidRPr="0070650A">
        <w:t>.</w:t>
      </w:r>
    </w:p>
    <w:p w14:paraId="770D14F6" w14:textId="3DA16858" w:rsidR="00367081" w:rsidRPr="0070650A" w:rsidRDefault="00367081" w:rsidP="00CE347C">
      <w:pPr>
        <w:tabs>
          <w:tab w:val="left" w:pos="540"/>
        </w:tabs>
        <w:spacing w:line="276" w:lineRule="auto"/>
        <w:jc w:val="both"/>
      </w:pPr>
    </w:p>
    <w:p w14:paraId="6F41F95A" w14:textId="77777777" w:rsidR="006020CC" w:rsidRPr="0070650A" w:rsidRDefault="006020CC" w:rsidP="002058E6">
      <w:pPr>
        <w:numPr>
          <w:ilvl w:val="0"/>
          <w:numId w:val="18"/>
        </w:numPr>
        <w:spacing w:line="276" w:lineRule="auto"/>
        <w:ind w:left="426"/>
        <w:rPr>
          <w:b/>
        </w:rPr>
      </w:pPr>
      <w:r w:rsidRPr="0070650A">
        <w:rPr>
          <w:b/>
        </w:rPr>
        <w:t>ETKİNLİĞİN UYGULANMASI İLE İLGİLİ AÇIKLAMALAR</w:t>
      </w:r>
    </w:p>
    <w:p w14:paraId="5107F678" w14:textId="29CAAFE4" w:rsidR="00677303" w:rsidRPr="0070650A" w:rsidRDefault="00CC1BC1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 xml:space="preserve">Eğitim görevlisi olarak; </w:t>
      </w:r>
      <w:r w:rsidR="00457AE0" w:rsidRPr="0070650A">
        <w:t xml:space="preserve">erken çocukluk eğitimi, aile temelli eğitim modelleri, sosyal uyum ve </w:t>
      </w:r>
      <w:r w:rsidR="00323AAB" w:rsidRPr="0070650A">
        <w:t>y</w:t>
      </w:r>
      <w:r w:rsidR="00323AAB" w:rsidRPr="0070650A">
        <w:rPr>
          <w:rStyle w:val="Gl"/>
          <w:b w:val="0"/>
          <w:bCs w:val="0"/>
        </w:rPr>
        <w:t>abancı uyruklu çocuklarla çalışma konusunda</w:t>
      </w:r>
      <w:r w:rsidR="006020CC" w:rsidRPr="0070650A">
        <w:t xml:space="preserve"> çalışmaları olan akademisyenler </w:t>
      </w:r>
      <w:r w:rsidR="0008116E" w:rsidRPr="0070650A">
        <w:t>ve/</w:t>
      </w:r>
      <w:r w:rsidR="006020CC" w:rsidRPr="0070650A">
        <w:t xml:space="preserve">veya </w:t>
      </w:r>
      <w:r w:rsidR="00457AE0" w:rsidRPr="0070650A">
        <w:lastRenderedPageBreak/>
        <w:t xml:space="preserve">bu konularda hizmet içi eğitim vermiş uzman personel; kayıt dışı çocukların tespiti ve izlenmesi gibi </w:t>
      </w:r>
      <w:r w:rsidR="009D26D8" w:rsidRPr="0070650A">
        <w:t xml:space="preserve">konularda yetkin </w:t>
      </w:r>
      <w:r w:rsidR="00457AE0" w:rsidRPr="0070650A">
        <w:t>ME</w:t>
      </w:r>
      <w:r w:rsidR="00C46B4D" w:rsidRPr="0070650A">
        <w:t>B</w:t>
      </w:r>
      <w:r w:rsidR="009D26D8" w:rsidRPr="0070650A">
        <w:t xml:space="preserve"> personeli</w:t>
      </w:r>
      <w:r w:rsidR="00D03F10" w:rsidRPr="0070650A">
        <w:t xml:space="preserve"> görevlendirilecektir.</w:t>
      </w:r>
      <w:r w:rsidR="00AD4C58" w:rsidRPr="0070650A">
        <w:t xml:space="preserve"> </w:t>
      </w:r>
    </w:p>
    <w:p w14:paraId="39872E57" w14:textId="77777777" w:rsidR="003A5478" w:rsidRPr="0070650A" w:rsidRDefault="006020CC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 xml:space="preserve">Eğitim ortamı </w:t>
      </w:r>
      <w:r w:rsidR="003A5478" w:rsidRPr="0070650A">
        <w:t xml:space="preserve">katılımcıların etkin iletişim kurabileceği biçimde </w:t>
      </w:r>
      <w:r w:rsidR="002D34BA" w:rsidRPr="0070650A">
        <w:t>düzenlenecek</w:t>
      </w:r>
      <w:r w:rsidR="003A5478" w:rsidRPr="0070650A">
        <w:t>tir.</w:t>
      </w:r>
    </w:p>
    <w:p w14:paraId="120983CB" w14:textId="6A48C676" w:rsidR="00660342" w:rsidRPr="0070650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 xml:space="preserve">Eğitim, </w:t>
      </w:r>
      <w:r w:rsidR="00BB0614" w:rsidRPr="0070650A">
        <w:t>i</w:t>
      </w:r>
      <w:r w:rsidR="002C7F86" w:rsidRPr="0070650A">
        <w:t>nternet bağlantıl</w:t>
      </w:r>
      <w:r w:rsidR="00FD5B72" w:rsidRPr="0070650A">
        <w:t>ı bilg</w:t>
      </w:r>
      <w:r w:rsidR="00F70660" w:rsidRPr="0070650A">
        <w:t xml:space="preserve">isayar ve </w:t>
      </w:r>
      <w:r w:rsidRPr="0070650A">
        <w:t xml:space="preserve">projeksiyon cihazı ya da etkileşimli tahtanın bulunduğu eğitim ortamında gerçekleştirilecektir. </w:t>
      </w:r>
    </w:p>
    <w:p w14:paraId="1211C177" w14:textId="77777777" w:rsidR="00677303" w:rsidRPr="0070650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>Eğitim içerikleri uygun materyallerle desteklenecektir.</w:t>
      </w:r>
    </w:p>
    <w:p w14:paraId="480DC03A" w14:textId="77777777" w:rsidR="003A5478" w:rsidRPr="0070650A" w:rsidRDefault="003A5478" w:rsidP="00CE347C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>Katılımcı sayısı dikkate alınarak ortamda gerekli ışık ve ses düzeni sağlanacaktır.</w:t>
      </w:r>
    </w:p>
    <w:p w14:paraId="4BC12A4F" w14:textId="3C769DE5" w:rsidR="0078593E" w:rsidRPr="0070650A" w:rsidRDefault="003A5478" w:rsidP="00994DAB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>K</w:t>
      </w:r>
      <w:r w:rsidR="006020CC" w:rsidRPr="0070650A">
        <w:t xml:space="preserve">atılımcı sayısı her </w:t>
      </w:r>
      <w:r w:rsidRPr="0070650A">
        <w:t xml:space="preserve">eğitim ortamı için </w:t>
      </w:r>
      <w:r w:rsidR="00561088" w:rsidRPr="0070650A">
        <w:t>10</w:t>
      </w:r>
      <w:r w:rsidR="006020CC" w:rsidRPr="0070650A">
        <w:t>0 kişiyi geçmeyecek şekilde oluşturulacaktır.</w:t>
      </w:r>
    </w:p>
    <w:p w14:paraId="624A4C1C" w14:textId="5E5A70E6" w:rsidR="00994DAB" w:rsidRPr="0070650A" w:rsidRDefault="00994DAB" w:rsidP="00994DAB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>Eğitim yüz yüze</w:t>
      </w:r>
      <w:r w:rsidR="00561088" w:rsidRPr="0070650A">
        <w:t>, çevrimiçi</w:t>
      </w:r>
      <w:r w:rsidRPr="0070650A">
        <w:t xml:space="preserve"> </w:t>
      </w:r>
      <w:r w:rsidR="00193402" w:rsidRPr="0070650A">
        <w:t xml:space="preserve">ve/veya hibrit </w:t>
      </w:r>
      <w:r w:rsidRPr="0070650A">
        <w:t>eğitim faaliyeti olarak düzenlenecektir.</w:t>
      </w:r>
    </w:p>
    <w:p w14:paraId="7E9FC03D" w14:textId="13634492" w:rsidR="00994DAB" w:rsidRPr="0070650A" w:rsidRDefault="00994DAB" w:rsidP="003C7562">
      <w:pPr>
        <w:numPr>
          <w:ilvl w:val="0"/>
          <w:numId w:val="1"/>
        </w:numPr>
        <w:autoSpaceDN w:val="0"/>
        <w:spacing w:line="276" w:lineRule="auto"/>
        <w:ind w:left="851" w:right="70"/>
        <w:jc w:val="both"/>
      </w:pPr>
      <w:r w:rsidRPr="0070650A">
        <w:t>Faaliyet, merkezî hizmet içi eğitim faaliyeti olarak düzenlenecektir.</w:t>
      </w:r>
    </w:p>
    <w:p w14:paraId="593CB7BD" w14:textId="77777777" w:rsidR="00582EB0" w:rsidRPr="0070650A" w:rsidRDefault="00582EB0" w:rsidP="00582EB0">
      <w:pPr>
        <w:autoSpaceDN w:val="0"/>
        <w:spacing w:line="276" w:lineRule="auto"/>
        <w:ind w:left="1080" w:right="70"/>
        <w:jc w:val="both"/>
      </w:pPr>
    </w:p>
    <w:p w14:paraId="0961BAFC" w14:textId="77777777" w:rsidR="006020CC" w:rsidRPr="0070650A" w:rsidRDefault="006020CC" w:rsidP="0066034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426"/>
        <w:jc w:val="both"/>
        <w:rPr>
          <w:b/>
        </w:rPr>
      </w:pPr>
      <w:r w:rsidRPr="0070650A">
        <w:rPr>
          <w:b/>
        </w:rPr>
        <w:t>ETKİNLİĞİN İÇERİĞİ</w:t>
      </w:r>
    </w:p>
    <w:p w14:paraId="054F098D" w14:textId="77777777" w:rsidR="006020CC" w:rsidRPr="0070650A" w:rsidRDefault="002058E6" w:rsidP="00660342">
      <w:pPr>
        <w:spacing w:line="276" w:lineRule="auto"/>
        <w:rPr>
          <w:b/>
        </w:rPr>
      </w:pPr>
      <w:r w:rsidRPr="0070650A">
        <w:rPr>
          <w:b/>
        </w:rPr>
        <w:t xml:space="preserve">       </w:t>
      </w:r>
      <w:r w:rsidR="00874B15" w:rsidRPr="0070650A">
        <w:rPr>
          <w:b/>
        </w:rPr>
        <w:t>K</w:t>
      </w:r>
      <w:r w:rsidR="009870EA" w:rsidRPr="0070650A">
        <w:rPr>
          <w:b/>
        </w:rPr>
        <w:t>onuların</w:t>
      </w:r>
      <w:r w:rsidR="00874B15" w:rsidRPr="0070650A">
        <w:rPr>
          <w:b/>
        </w:rPr>
        <w:t xml:space="preserve"> D</w:t>
      </w:r>
      <w:r w:rsidR="009870EA" w:rsidRPr="0070650A">
        <w:rPr>
          <w:b/>
        </w:rPr>
        <w:t>ağılım</w:t>
      </w:r>
      <w:r w:rsidR="00874B15" w:rsidRPr="0070650A">
        <w:rPr>
          <w:b/>
        </w:rPr>
        <w:t xml:space="preserve"> T</w:t>
      </w:r>
      <w:r w:rsidR="009870EA" w:rsidRPr="0070650A">
        <w:rPr>
          <w:b/>
        </w:rPr>
        <w:t>ablosu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6020CC" w:rsidRPr="0070650A" w14:paraId="24A1FA2E" w14:textId="77777777" w:rsidTr="007D7D77">
        <w:tc>
          <w:tcPr>
            <w:tcW w:w="7548" w:type="dxa"/>
            <w:vAlign w:val="center"/>
          </w:tcPr>
          <w:p w14:paraId="37F2F5D2" w14:textId="77777777" w:rsidR="006020CC" w:rsidRPr="0070650A" w:rsidRDefault="00410328" w:rsidP="006A4152">
            <w:pPr>
              <w:pStyle w:val="TOC11"/>
              <w:rPr>
                <w:rStyle w:val="Kpr"/>
                <w:b/>
                <w:color w:val="auto"/>
              </w:rPr>
            </w:pPr>
            <w:r w:rsidRPr="0070650A">
              <w:rPr>
                <w:b/>
              </w:rPr>
              <w:t>Konular</w:t>
            </w:r>
          </w:p>
        </w:tc>
        <w:tc>
          <w:tcPr>
            <w:tcW w:w="1382" w:type="dxa"/>
            <w:vAlign w:val="center"/>
          </w:tcPr>
          <w:p w14:paraId="7ECD4A22" w14:textId="77777777" w:rsidR="006020CC" w:rsidRPr="0070650A" w:rsidRDefault="00410328" w:rsidP="009870EA">
            <w:pPr>
              <w:pStyle w:val="TOC11"/>
              <w:rPr>
                <w:rStyle w:val="Kpr"/>
                <w:b/>
                <w:color w:val="auto"/>
              </w:rPr>
            </w:pPr>
            <w:r w:rsidRPr="0070650A">
              <w:rPr>
                <w:b/>
              </w:rPr>
              <w:t>Süre</w:t>
            </w:r>
            <w:r w:rsidR="009870EA" w:rsidRPr="0070650A">
              <w:rPr>
                <w:b/>
              </w:rPr>
              <w:t xml:space="preserve"> </w:t>
            </w:r>
            <w:r w:rsidR="00AA5C65" w:rsidRPr="0070650A">
              <w:rPr>
                <w:b/>
              </w:rPr>
              <w:t>(Saat</w:t>
            </w:r>
            <w:r w:rsidRPr="0070650A">
              <w:rPr>
                <w:b/>
              </w:rPr>
              <w:t>)</w:t>
            </w:r>
          </w:p>
        </w:tc>
      </w:tr>
      <w:tr w:rsidR="0069650C" w:rsidRPr="0070650A" w14:paraId="102F534B" w14:textId="77777777" w:rsidTr="007D7D77">
        <w:tc>
          <w:tcPr>
            <w:tcW w:w="7548" w:type="dxa"/>
            <w:vAlign w:val="center"/>
          </w:tcPr>
          <w:p w14:paraId="5E158240" w14:textId="77777777" w:rsidR="005F56F3" w:rsidRPr="0070650A" w:rsidRDefault="005F56F3" w:rsidP="0075519E">
            <w:pPr>
              <w:rPr>
                <w:b/>
              </w:rPr>
            </w:pPr>
            <w:r w:rsidRPr="0070650A">
              <w:rPr>
                <w:b/>
              </w:rPr>
              <w:t xml:space="preserve">Erken Çocukluk Eğitiminin Önemi, Aile Katılımı ve Çocuk Gelişimi </w:t>
            </w:r>
          </w:p>
          <w:p w14:paraId="0B63D3F3" w14:textId="7504657B" w:rsidR="00783422" w:rsidRPr="0070650A" w:rsidRDefault="00783422" w:rsidP="00193402">
            <w:pPr>
              <w:pStyle w:val="ListeParagraf"/>
              <w:numPr>
                <w:ilvl w:val="0"/>
                <w:numId w:val="30"/>
              </w:numPr>
            </w:pPr>
            <w:r w:rsidRPr="0070650A">
              <w:t>Erken çocukluk döneminde gelişim alanları ve eğitimin etkisi</w:t>
            </w:r>
            <w:r w:rsidRPr="0070650A">
              <w:tab/>
            </w:r>
          </w:p>
          <w:p w14:paraId="054CAA57" w14:textId="17F82FFA" w:rsidR="00783422" w:rsidRPr="0070650A" w:rsidRDefault="00783422" w:rsidP="00193402">
            <w:pPr>
              <w:pStyle w:val="ListeParagraf"/>
              <w:numPr>
                <w:ilvl w:val="0"/>
                <w:numId w:val="30"/>
              </w:numPr>
            </w:pPr>
            <w:r w:rsidRPr="0070650A">
              <w:t>Aile katılımı örnekleri ve okul yöneticisinin destekleyici rolü</w:t>
            </w:r>
          </w:p>
          <w:p w14:paraId="75078C0D" w14:textId="5E0D98ED" w:rsidR="00E07A52" w:rsidRPr="0070650A" w:rsidRDefault="00193402" w:rsidP="00561088">
            <w:pPr>
              <w:pStyle w:val="ListeParagraf"/>
              <w:numPr>
                <w:ilvl w:val="0"/>
                <w:numId w:val="30"/>
              </w:numPr>
              <w:rPr>
                <w:bCs/>
              </w:rPr>
            </w:pPr>
            <w:r w:rsidRPr="0070650A">
              <w:rPr>
                <w:bCs/>
              </w:rPr>
              <w:t>Erken çocuklukta sosyal uyumun temel kavramları ve okul öncesi uygulama örnekleri</w:t>
            </w:r>
          </w:p>
        </w:tc>
        <w:tc>
          <w:tcPr>
            <w:tcW w:w="1382" w:type="dxa"/>
            <w:vAlign w:val="center"/>
          </w:tcPr>
          <w:p w14:paraId="3D94CAA8" w14:textId="352F781D" w:rsidR="0069650C" w:rsidRPr="0070650A" w:rsidRDefault="003C7562" w:rsidP="003C7562">
            <w:pPr>
              <w:pStyle w:val="TOC11"/>
              <w:jc w:val="center"/>
              <w:rPr>
                <w:b/>
              </w:rPr>
            </w:pPr>
            <w:r w:rsidRPr="0070650A">
              <w:rPr>
                <w:rStyle w:val="Kpr"/>
                <w:color w:val="auto"/>
              </w:rPr>
              <w:t>4</w:t>
            </w:r>
          </w:p>
        </w:tc>
      </w:tr>
      <w:tr w:rsidR="006020CC" w:rsidRPr="0070650A" w14:paraId="3C9D45F9" w14:textId="77777777" w:rsidTr="007D7D77">
        <w:trPr>
          <w:trHeight w:val="440"/>
        </w:trPr>
        <w:tc>
          <w:tcPr>
            <w:tcW w:w="7548" w:type="dxa"/>
          </w:tcPr>
          <w:p w14:paraId="54554C87" w14:textId="77777777" w:rsidR="00F1511E" w:rsidRPr="0070650A" w:rsidRDefault="0075519E" w:rsidP="00F1511E">
            <w:pPr>
              <w:rPr>
                <w:b/>
              </w:rPr>
            </w:pPr>
            <w:r w:rsidRPr="0070650A">
              <w:rPr>
                <w:b/>
              </w:rPr>
              <w:t>Yabancı Uyruklu Çocukların Eğitime Erişimi ve Kayıt Süreçleri</w:t>
            </w:r>
          </w:p>
          <w:p w14:paraId="36086718" w14:textId="7FFE2819" w:rsidR="00F1511E" w:rsidRPr="0070650A" w:rsidRDefault="00F1511E" w:rsidP="00F1511E">
            <w:pPr>
              <w:pStyle w:val="ListeParagraf"/>
              <w:numPr>
                <w:ilvl w:val="0"/>
                <w:numId w:val="31"/>
              </w:numPr>
              <w:rPr>
                <w:b/>
              </w:rPr>
            </w:pPr>
            <w:r w:rsidRPr="0070650A">
              <w:t>Kayıt dışı çocukların tespiti ve yönlendirme mekanizmaları</w:t>
            </w:r>
            <w:r w:rsidRPr="0070650A">
              <w:tab/>
            </w:r>
          </w:p>
          <w:p w14:paraId="68A8727D" w14:textId="6E378C78" w:rsidR="00F1511E" w:rsidRPr="0070650A" w:rsidRDefault="00F1511E" w:rsidP="00F1511E">
            <w:pPr>
              <w:pStyle w:val="ListeParagraf"/>
              <w:numPr>
                <w:ilvl w:val="0"/>
                <w:numId w:val="31"/>
              </w:numPr>
            </w:pPr>
            <w:r w:rsidRPr="0070650A">
              <w:t>İl/İlçe/Okul düzeyinde veri takibi ve müdahale yolları</w:t>
            </w:r>
          </w:p>
        </w:tc>
        <w:tc>
          <w:tcPr>
            <w:tcW w:w="1382" w:type="dxa"/>
            <w:vAlign w:val="center"/>
          </w:tcPr>
          <w:p w14:paraId="213D02B3" w14:textId="4AA9B01B" w:rsidR="006020CC" w:rsidRPr="0070650A" w:rsidRDefault="00561088" w:rsidP="00AA5C65">
            <w:pPr>
              <w:pStyle w:val="TOC11"/>
              <w:jc w:val="center"/>
              <w:rPr>
                <w:rStyle w:val="Kpr"/>
                <w:color w:val="auto"/>
              </w:rPr>
            </w:pPr>
            <w:r w:rsidRPr="0070650A">
              <w:rPr>
                <w:rStyle w:val="Kpr"/>
                <w:color w:val="auto"/>
              </w:rPr>
              <w:t>4</w:t>
            </w:r>
          </w:p>
        </w:tc>
      </w:tr>
      <w:tr w:rsidR="00E95EF7" w:rsidRPr="0070650A" w14:paraId="37F8451D" w14:textId="77777777" w:rsidTr="00F53340">
        <w:tc>
          <w:tcPr>
            <w:tcW w:w="7548" w:type="dxa"/>
            <w:vAlign w:val="center"/>
          </w:tcPr>
          <w:p w14:paraId="6AF508F4" w14:textId="77777777" w:rsidR="00153DA8" w:rsidRPr="0070650A" w:rsidRDefault="00CC2EAC" w:rsidP="00CC2EAC">
            <w:pPr>
              <w:tabs>
                <w:tab w:val="left" w:pos="-600"/>
              </w:tabs>
              <w:contextualSpacing/>
              <w:rPr>
                <w:b/>
              </w:rPr>
            </w:pPr>
            <w:r w:rsidRPr="0070650A">
              <w:rPr>
                <w:b/>
              </w:rPr>
              <w:t>Aile Temelli Alternatif Erken Çocukluk Eğitimi Yaklaşımları</w:t>
            </w:r>
          </w:p>
          <w:p w14:paraId="186F156A" w14:textId="477EB6C7" w:rsidR="00D03389" w:rsidRPr="0070650A" w:rsidRDefault="00D03389" w:rsidP="00D03389">
            <w:pPr>
              <w:pStyle w:val="ListeParagraf"/>
              <w:numPr>
                <w:ilvl w:val="0"/>
                <w:numId w:val="32"/>
              </w:numPr>
              <w:tabs>
                <w:tab w:val="left" w:pos="-600"/>
              </w:tabs>
              <w:contextualSpacing/>
              <w:rPr>
                <w:bCs/>
              </w:rPr>
            </w:pPr>
            <w:r w:rsidRPr="0070650A">
              <w:rPr>
                <w:bCs/>
              </w:rPr>
              <w:t>Aile temelli modellerin yapısı ve uygulama örnekleri</w:t>
            </w:r>
          </w:p>
          <w:p w14:paraId="10B35063" w14:textId="4DFAD483" w:rsidR="00590C7C" w:rsidRPr="0070650A" w:rsidRDefault="00590C7C" w:rsidP="00590C7C">
            <w:pPr>
              <w:pStyle w:val="ListeParagraf"/>
              <w:numPr>
                <w:ilvl w:val="0"/>
                <w:numId w:val="29"/>
              </w:numPr>
              <w:tabs>
                <w:tab w:val="left" w:pos="-600"/>
              </w:tabs>
              <w:contextualSpacing/>
            </w:pPr>
            <w:r w:rsidRPr="0070650A">
              <w:t>“Benim Oyun Sandığım”</w:t>
            </w:r>
            <w:r w:rsidR="00682CE0" w:rsidRPr="0070650A">
              <w:t xml:space="preserve"> İçeriği,</w:t>
            </w:r>
            <w:r w:rsidRPr="0070650A">
              <w:t xml:space="preserve"> Uygulaması</w:t>
            </w:r>
            <w:r w:rsidR="00682CE0" w:rsidRPr="0070650A">
              <w:t xml:space="preserve"> ve </w:t>
            </w:r>
            <w:r w:rsidRPr="0070650A">
              <w:t>İl</w:t>
            </w:r>
            <w:r w:rsidR="00682CE0" w:rsidRPr="0070650A">
              <w:t>/İlçe/Okul</w:t>
            </w:r>
            <w:r w:rsidRPr="0070650A">
              <w:t xml:space="preserve"> Düzeyindeki Yönetsel Sorumluluklar</w:t>
            </w:r>
          </w:p>
        </w:tc>
        <w:tc>
          <w:tcPr>
            <w:tcW w:w="1382" w:type="dxa"/>
            <w:vAlign w:val="center"/>
          </w:tcPr>
          <w:p w14:paraId="4A1F9086" w14:textId="77777777" w:rsidR="00E95EF7" w:rsidRPr="0070650A" w:rsidRDefault="00E95EF7" w:rsidP="00F53340">
            <w:pPr>
              <w:pStyle w:val="TOC11"/>
            </w:pPr>
            <w:r w:rsidRPr="0070650A">
              <w:rPr>
                <w:b/>
              </w:rPr>
              <w:t xml:space="preserve">       </w:t>
            </w:r>
            <w:r w:rsidRPr="0070650A">
              <w:t xml:space="preserve"> 2</w:t>
            </w:r>
          </w:p>
        </w:tc>
      </w:tr>
      <w:tr w:rsidR="006020CC" w:rsidRPr="0070650A" w14:paraId="1C1840D4" w14:textId="77777777" w:rsidTr="00FF3796">
        <w:trPr>
          <w:trHeight w:val="627"/>
        </w:trPr>
        <w:tc>
          <w:tcPr>
            <w:tcW w:w="7548" w:type="dxa"/>
          </w:tcPr>
          <w:p w14:paraId="34553AAE" w14:textId="2A9F8BA2" w:rsidR="00B809F6" w:rsidRPr="0070650A" w:rsidRDefault="00B809F6" w:rsidP="00B809F6">
            <w:pPr>
              <w:rPr>
                <w:rStyle w:val="Kpr"/>
                <w:rFonts w:eastAsia="Calibri"/>
                <w:color w:val="auto"/>
              </w:rPr>
            </w:pPr>
            <w:r w:rsidRPr="0070650A">
              <w:rPr>
                <w:b/>
              </w:rPr>
              <w:t xml:space="preserve">İl/İlçe/Okul Düzeyinde Planlama, Koordinasyon ve İzleme Çalışmaları </w:t>
            </w:r>
          </w:p>
          <w:p w14:paraId="1701CF77" w14:textId="23E0E13B" w:rsidR="004B336B" w:rsidRPr="0070650A" w:rsidRDefault="004B336B" w:rsidP="004B336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Style w:val="Kpr"/>
                <w:rFonts w:eastAsia="Calibri"/>
                <w:color w:val="auto"/>
              </w:rPr>
            </w:pPr>
            <w:r w:rsidRPr="0070650A">
              <w:rPr>
                <w:rStyle w:val="Kpr"/>
                <w:rFonts w:eastAsia="Calibri"/>
                <w:color w:val="auto"/>
              </w:rPr>
              <w:t>Faaliyet planı hazırlama, görev paylaşımı ve izleme araçları</w:t>
            </w:r>
            <w:r w:rsidRPr="0070650A">
              <w:rPr>
                <w:rStyle w:val="Kpr"/>
                <w:rFonts w:eastAsia="Calibri"/>
                <w:color w:val="auto"/>
              </w:rPr>
              <w:tab/>
            </w:r>
          </w:p>
          <w:p w14:paraId="0590E4C1" w14:textId="2F5A4319" w:rsidR="00153DA8" w:rsidRPr="0070650A" w:rsidRDefault="004B336B" w:rsidP="004B336B">
            <w:pPr>
              <w:pStyle w:val="ListeParagraf"/>
              <w:numPr>
                <w:ilvl w:val="0"/>
                <w:numId w:val="8"/>
              </w:numPr>
              <w:spacing w:after="160" w:line="259" w:lineRule="auto"/>
              <w:contextualSpacing/>
              <w:rPr>
                <w:rStyle w:val="Kpr"/>
                <w:rFonts w:eastAsia="Calibri"/>
                <w:color w:val="auto"/>
              </w:rPr>
            </w:pPr>
            <w:r w:rsidRPr="0070650A">
              <w:rPr>
                <w:rStyle w:val="Kpr"/>
                <w:rFonts w:eastAsia="Calibri"/>
                <w:color w:val="auto"/>
              </w:rPr>
              <w:t xml:space="preserve">Kurum içi </w:t>
            </w:r>
            <w:r w:rsidR="00193402" w:rsidRPr="0070650A">
              <w:rPr>
                <w:rStyle w:val="Kpr"/>
                <w:rFonts w:eastAsia="Calibri"/>
                <w:color w:val="auto"/>
              </w:rPr>
              <w:t>iş birliği</w:t>
            </w:r>
            <w:r w:rsidRPr="0070650A">
              <w:rPr>
                <w:rStyle w:val="Kpr"/>
                <w:rFonts w:eastAsia="Calibri"/>
                <w:color w:val="auto"/>
              </w:rPr>
              <w:t xml:space="preserve"> ve raporlama süreçleri</w:t>
            </w:r>
          </w:p>
        </w:tc>
        <w:tc>
          <w:tcPr>
            <w:tcW w:w="1382" w:type="dxa"/>
            <w:vAlign w:val="center"/>
          </w:tcPr>
          <w:p w14:paraId="22A481E7" w14:textId="77777777" w:rsidR="006020CC" w:rsidRPr="0070650A" w:rsidRDefault="00FF3796" w:rsidP="00AA5C65">
            <w:pPr>
              <w:jc w:val="center"/>
            </w:pPr>
            <w:r w:rsidRPr="0070650A">
              <w:t>2</w:t>
            </w:r>
          </w:p>
        </w:tc>
      </w:tr>
      <w:tr w:rsidR="00561088" w:rsidRPr="0070650A" w14:paraId="3F78980B" w14:textId="77777777" w:rsidTr="00FF3796">
        <w:trPr>
          <w:trHeight w:val="627"/>
        </w:trPr>
        <w:tc>
          <w:tcPr>
            <w:tcW w:w="7548" w:type="dxa"/>
          </w:tcPr>
          <w:p w14:paraId="2D40ACD6" w14:textId="003693C1" w:rsidR="00561088" w:rsidRPr="0070650A" w:rsidRDefault="00561088" w:rsidP="00B809F6">
            <w:pPr>
              <w:rPr>
                <w:b/>
              </w:rPr>
            </w:pPr>
            <w:r w:rsidRPr="0070650A">
              <w:rPr>
                <w:b/>
              </w:rPr>
              <w:t>Toplam</w:t>
            </w:r>
          </w:p>
        </w:tc>
        <w:tc>
          <w:tcPr>
            <w:tcW w:w="1382" w:type="dxa"/>
            <w:vAlign w:val="center"/>
          </w:tcPr>
          <w:p w14:paraId="25336363" w14:textId="5A296F59" w:rsidR="00561088" w:rsidRPr="0070650A" w:rsidRDefault="00561088" w:rsidP="00AA5C65">
            <w:pPr>
              <w:jc w:val="center"/>
            </w:pPr>
            <w:r w:rsidRPr="0070650A">
              <w:t>12</w:t>
            </w:r>
            <w:r w:rsidR="00DF3E88">
              <w:t xml:space="preserve"> saat</w:t>
            </w:r>
          </w:p>
        </w:tc>
      </w:tr>
    </w:tbl>
    <w:p w14:paraId="37C57EBD" w14:textId="77777777" w:rsidR="00EA4E6B" w:rsidRPr="0070650A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7127DDC2" w14:textId="77777777" w:rsidR="00561088" w:rsidRPr="0070650A" w:rsidRDefault="00561088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21734F8B" w14:textId="77777777" w:rsidR="00561088" w:rsidRPr="0070650A" w:rsidRDefault="00561088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14:paraId="2F9BEB35" w14:textId="77777777" w:rsidR="006020CC" w:rsidRPr="0070650A" w:rsidRDefault="006020CC" w:rsidP="00665616">
      <w:pPr>
        <w:numPr>
          <w:ilvl w:val="0"/>
          <w:numId w:val="18"/>
        </w:numPr>
        <w:tabs>
          <w:tab w:val="left" w:pos="0"/>
        </w:tabs>
        <w:spacing w:line="276" w:lineRule="auto"/>
        <w:ind w:left="426"/>
        <w:jc w:val="both"/>
        <w:rPr>
          <w:b/>
          <w:bCs/>
        </w:rPr>
      </w:pPr>
      <w:r w:rsidRPr="0070650A">
        <w:rPr>
          <w:b/>
          <w:bCs/>
        </w:rPr>
        <w:t>ÖĞRETİM YÖNTEM, TEKNİK VE STRATEJİLERİ</w:t>
      </w:r>
    </w:p>
    <w:p w14:paraId="69AD13C0" w14:textId="77777777" w:rsidR="00016414" w:rsidRPr="0070650A" w:rsidRDefault="00911C08" w:rsidP="00016414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70650A">
        <w:t>Programın hedeflerine ulaşmak için sunum, grup tartışması, uygulama örnekleri ve vaka analizine dayalı aktif öğrenme teknikleri kullanılacaktır.</w:t>
      </w:r>
    </w:p>
    <w:p w14:paraId="47300E3F" w14:textId="1DDE0686" w:rsidR="006020CC" w:rsidRPr="0070650A" w:rsidRDefault="00016414" w:rsidP="00016414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70650A">
        <w:t>Katılımcılara seminer materyalleri elektronik ortamda sunulacaktır.</w:t>
      </w:r>
      <w:r w:rsidR="006020CC" w:rsidRPr="0070650A">
        <w:t xml:space="preserve">    </w:t>
      </w:r>
    </w:p>
    <w:p w14:paraId="199F5E41" w14:textId="77777777" w:rsidR="006020CC" w:rsidRPr="0070650A" w:rsidRDefault="006020CC" w:rsidP="0051043E">
      <w:pPr>
        <w:spacing w:line="276" w:lineRule="auto"/>
        <w:ind w:right="-567"/>
        <w:jc w:val="both"/>
        <w:rPr>
          <w:b/>
        </w:rPr>
      </w:pPr>
    </w:p>
    <w:p w14:paraId="11EFB583" w14:textId="77777777" w:rsidR="006020CC" w:rsidRPr="0070650A" w:rsidRDefault="00AA5C65" w:rsidP="00665616">
      <w:pPr>
        <w:pStyle w:val="ListeParagraf"/>
        <w:numPr>
          <w:ilvl w:val="0"/>
          <w:numId w:val="18"/>
        </w:numPr>
        <w:autoSpaceDN w:val="0"/>
        <w:spacing w:line="276" w:lineRule="auto"/>
        <w:ind w:left="426" w:right="-567"/>
        <w:contextualSpacing/>
        <w:jc w:val="both"/>
        <w:rPr>
          <w:b/>
        </w:rPr>
      </w:pPr>
      <w:r w:rsidRPr="0070650A">
        <w:rPr>
          <w:b/>
        </w:rPr>
        <w:t>ÖLÇME VE</w:t>
      </w:r>
      <w:r w:rsidR="006020CC" w:rsidRPr="0070650A">
        <w:rPr>
          <w:b/>
        </w:rPr>
        <w:t xml:space="preserve"> DEĞERLENDİRME</w:t>
      </w:r>
    </w:p>
    <w:p w14:paraId="30A579CC" w14:textId="2552430A" w:rsidR="0068461C" w:rsidRPr="0070650A" w:rsidRDefault="0068461C" w:rsidP="0068461C">
      <w:pPr>
        <w:pStyle w:val="ListeParagraf"/>
        <w:numPr>
          <w:ilvl w:val="0"/>
          <w:numId w:val="21"/>
        </w:numPr>
        <w:ind w:left="851"/>
        <w:jc w:val="both"/>
      </w:pPr>
      <w:r w:rsidRPr="0070650A">
        <w:t xml:space="preserve">Faaliyetin sonunda katılımcılara seminerle ilgili </w:t>
      </w:r>
      <w:r w:rsidR="00C148D7" w:rsidRPr="0070650A">
        <w:t>“s</w:t>
      </w:r>
      <w:r w:rsidRPr="0070650A">
        <w:t>eminer belgesi</w:t>
      </w:r>
      <w:r w:rsidR="00C148D7" w:rsidRPr="0070650A">
        <w:t>”</w:t>
      </w:r>
      <w:r w:rsidRPr="0070650A">
        <w:t xml:space="preserve"> (e-sertifika) verilecektir.</w:t>
      </w:r>
    </w:p>
    <w:p w14:paraId="34E15960" w14:textId="77777777" w:rsidR="00411863" w:rsidRPr="007C0097" w:rsidRDefault="00411863" w:rsidP="00DE692F">
      <w:pPr>
        <w:spacing w:before="60" w:line="276" w:lineRule="auto"/>
        <w:ind w:left="720"/>
        <w:jc w:val="both"/>
      </w:pPr>
    </w:p>
    <w:p w14:paraId="766A40C3" w14:textId="5798C0A7" w:rsidR="00E16830" w:rsidRPr="007C0097" w:rsidRDefault="00CF4161" w:rsidP="00DF3E88">
      <w:pPr>
        <w:widowControl w:val="0"/>
        <w:autoSpaceDE w:val="0"/>
        <w:autoSpaceDN w:val="0"/>
        <w:adjustRightInd w:val="0"/>
        <w:spacing w:line="276" w:lineRule="auto"/>
      </w:pPr>
      <w:r w:rsidRPr="007C0097">
        <w:t xml:space="preserve"> </w:t>
      </w:r>
    </w:p>
    <w:sectPr w:rsidR="00E16830" w:rsidRPr="007C0097" w:rsidSect="00561088">
      <w:pgSz w:w="11906" w:h="16838"/>
      <w:pgMar w:top="993" w:right="1080" w:bottom="15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3683C"/>
    <w:multiLevelType w:val="hybridMultilevel"/>
    <w:tmpl w:val="42542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B2283"/>
    <w:multiLevelType w:val="hybridMultilevel"/>
    <w:tmpl w:val="49E65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3038E"/>
    <w:multiLevelType w:val="multilevel"/>
    <w:tmpl w:val="30E4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D638D"/>
    <w:multiLevelType w:val="hybridMultilevel"/>
    <w:tmpl w:val="A90A6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5166A"/>
    <w:multiLevelType w:val="hybridMultilevel"/>
    <w:tmpl w:val="34669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F2329"/>
    <w:multiLevelType w:val="hybridMultilevel"/>
    <w:tmpl w:val="38103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C3CEF"/>
    <w:multiLevelType w:val="hybridMultilevel"/>
    <w:tmpl w:val="DB6EB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A2751B"/>
    <w:multiLevelType w:val="hybridMultilevel"/>
    <w:tmpl w:val="ACCE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C0A22"/>
    <w:multiLevelType w:val="hybridMultilevel"/>
    <w:tmpl w:val="ECDEC0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0B01FE"/>
    <w:multiLevelType w:val="hybridMultilevel"/>
    <w:tmpl w:val="3796BD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0400DE"/>
    <w:multiLevelType w:val="hybridMultilevel"/>
    <w:tmpl w:val="11F4076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EC709DD"/>
    <w:multiLevelType w:val="hybridMultilevel"/>
    <w:tmpl w:val="200EFED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0C6496"/>
    <w:multiLevelType w:val="hybridMultilevel"/>
    <w:tmpl w:val="4192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92AEA"/>
    <w:multiLevelType w:val="hybridMultilevel"/>
    <w:tmpl w:val="70E0C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00D14"/>
    <w:multiLevelType w:val="hybridMultilevel"/>
    <w:tmpl w:val="CE2614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8BC170D"/>
    <w:multiLevelType w:val="hybridMultilevel"/>
    <w:tmpl w:val="23141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0136C1"/>
    <w:multiLevelType w:val="hybridMultilevel"/>
    <w:tmpl w:val="ADA40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11470"/>
    <w:multiLevelType w:val="hybridMultilevel"/>
    <w:tmpl w:val="54967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07E9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451CD"/>
    <w:multiLevelType w:val="multilevel"/>
    <w:tmpl w:val="F504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F2297C"/>
    <w:multiLevelType w:val="hybridMultilevel"/>
    <w:tmpl w:val="83408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87B69"/>
    <w:multiLevelType w:val="hybridMultilevel"/>
    <w:tmpl w:val="6CE05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9" w15:restartNumberingAfterBreak="0">
    <w:nsid w:val="6B404099"/>
    <w:multiLevelType w:val="hybridMultilevel"/>
    <w:tmpl w:val="BAE44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E0FC5"/>
    <w:multiLevelType w:val="hybridMultilevel"/>
    <w:tmpl w:val="321E2C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3F00DE0"/>
    <w:multiLevelType w:val="hybridMultilevel"/>
    <w:tmpl w:val="06789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A35AC"/>
    <w:multiLevelType w:val="hybridMultilevel"/>
    <w:tmpl w:val="0DFA8E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376BBE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21"/>
  </w:num>
  <w:num w:numId="5">
    <w:abstractNumId w:val="22"/>
  </w:num>
  <w:num w:numId="6">
    <w:abstractNumId w:val="31"/>
  </w:num>
  <w:num w:numId="7">
    <w:abstractNumId w:val="23"/>
  </w:num>
  <w:num w:numId="8">
    <w:abstractNumId w:val="12"/>
  </w:num>
  <w:num w:numId="9">
    <w:abstractNumId w:val="27"/>
  </w:num>
  <w:num w:numId="10">
    <w:abstractNumId w:val="13"/>
  </w:num>
  <w:num w:numId="11">
    <w:abstractNumId w:val="1"/>
  </w:num>
  <w:num w:numId="12">
    <w:abstractNumId w:val="6"/>
  </w:num>
  <w:num w:numId="13">
    <w:abstractNumId w:val="20"/>
  </w:num>
  <w:num w:numId="14">
    <w:abstractNumId w:val="7"/>
  </w:num>
  <w:num w:numId="15">
    <w:abstractNumId w:val="16"/>
  </w:num>
  <w:num w:numId="16">
    <w:abstractNumId w:val="2"/>
  </w:num>
  <w:num w:numId="17">
    <w:abstractNumId w:val="9"/>
  </w:num>
  <w:num w:numId="18">
    <w:abstractNumId w:val="0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24"/>
  </w:num>
  <w:num w:numId="23">
    <w:abstractNumId w:val="8"/>
  </w:num>
  <w:num w:numId="24">
    <w:abstractNumId w:val="11"/>
  </w:num>
  <w:num w:numId="25">
    <w:abstractNumId w:val="30"/>
  </w:num>
  <w:num w:numId="26">
    <w:abstractNumId w:val="4"/>
  </w:num>
  <w:num w:numId="27">
    <w:abstractNumId w:val="25"/>
  </w:num>
  <w:num w:numId="28">
    <w:abstractNumId w:val="32"/>
  </w:num>
  <w:num w:numId="29">
    <w:abstractNumId w:val="18"/>
  </w:num>
  <w:num w:numId="30">
    <w:abstractNumId w:val="17"/>
  </w:num>
  <w:num w:numId="31">
    <w:abstractNumId w:val="29"/>
  </w:num>
  <w:num w:numId="32">
    <w:abstractNumId w:val="5"/>
  </w:num>
  <w:num w:numId="33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16414"/>
    <w:rsid w:val="0002243F"/>
    <w:rsid w:val="00042038"/>
    <w:rsid w:val="00051D3D"/>
    <w:rsid w:val="00062711"/>
    <w:rsid w:val="0006397A"/>
    <w:rsid w:val="00076847"/>
    <w:rsid w:val="00080D15"/>
    <w:rsid w:val="0008116E"/>
    <w:rsid w:val="00086123"/>
    <w:rsid w:val="00087BCB"/>
    <w:rsid w:val="00093E6B"/>
    <w:rsid w:val="000953C3"/>
    <w:rsid w:val="000969FC"/>
    <w:rsid w:val="000B301A"/>
    <w:rsid w:val="000B7B56"/>
    <w:rsid w:val="000C19D7"/>
    <w:rsid w:val="000C31F2"/>
    <w:rsid w:val="000C4B61"/>
    <w:rsid w:val="000D7420"/>
    <w:rsid w:val="000E0728"/>
    <w:rsid w:val="000F5E77"/>
    <w:rsid w:val="00104165"/>
    <w:rsid w:val="00120D8E"/>
    <w:rsid w:val="0013009C"/>
    <w:rsid w:val="0013658D"/>
    <w:rsid w:val="00137B26"/>
    <w:rsid w:val="00137D4B"/>
    <w:rsid w:val="00141A0A"/>
    <w:rsid w:val="00144683"/>
    <w:rsid w:val="00147ADA"/>
    <w:rsid w:val="001506EE"/>
    <w:rsid w:val="00153DA8"/>
    <w:rsid w:val="00173A29"/>
    <w:rsid w:val="00185C15"/>
    <w:rsid w:val="0019081E"/>
    <w:rsid w:val="00193402"/>
    <w:rsid w:val="001B264A"/>
    <w:rsid w:val="001B4F48"/>
    <w:rsid w:val="001E307F"/>
    <w:rsid w:val="001E6428"/>
    <w:rsid w:val="001F7980"/>
    <w:rsid w:val="00203EFB"/>
    <w:rsid w:val="002058E6"/>
    <w:rsid w:val="0021521E"/>
    <w:rsid w:val="002420EC"/>
    <w:rsid w:val="00246E5C"/>
    <w:rsid w:val="002500D1"/>
    <w:rsid w:val="00256808"/>
    <w:rsid w:val="002608B6"/>
    <w:rsid w:val="00261103"/>
    <w:rsid w:val="00266B20"/>
    <w:rsid w:val="00270445"/>
    <w:rsid w:val="00270E2E"/>
    <w:rsid w:val="002715D8"/>
    <w:rsid w:val="00276EE9"/>
    <w:rsid w:val="002A260C"/>
    <w:rsid w:val="002B71AD"/>
    <w:rsid w:val="002C3B66"/>
    <w:rsid w:val="002C7F86"/>
    <w:rsid w:val="002D34BA"/>
    <w:rsid w:val="002E21A6"/>
    <w:rsid w:val="002F38D5"/>
    <w:rsid w:val="003115B6"/>
    <w:rsid w:val="00314983"/>
    <w:rsid w:val="00323AAB"/>
    <w:rsid w:val="0032452B"/>
    <w:rsid w:val="0033134D"/>
    <w:rsid w:val="0035432A"/>
    <w:rsid w:val="00354339"/>
    <w:rsid w:val="00362A28"/>
    <w:rsid w:val="00367081"/>
    <w:rsid w:val="003703B9"/>
    <w:rsid w:val="0037259F"/>
    <w:rsid w:val="003741EB"/>
    <w:rsid w:val="00395DE1"/>
    <w:rsid w:val="003A28C1"/>
    <w:rsid w:val="003A5478"/>
    <w:rsid w:val="003B0F89"/>
    <w:rsid w:val="003B3D45"/>
    <w:rsid w:val="003C654D"/>
    <w:rsid w:val="003C7562"/>
    <w:rsid w:val="003D6700"/>
    <w:rsid w:val="003E110D"/>
    <w:rsid w:val="004020E8"/>
    <w:rsid w:val="00410328"/>
    <w:rsid w:val="004112C9"/>
    <w:rsid w:val="00411863"/>
    <w:rsid w:val="00413D71"/>
    <w:rsid w:val="00416A85"/>
    <w:rsid w:val="004424A2"/>
    <w:rsid w:val="0044371E"/>
    <w:rsid w:val="00452576"/>
    <w:rsid w:val="00457890"/>
    <w:rsid w:val="00457AE0"/>
    <w:rsid w:val="004628E4"/>
    <w:rsid w:val="00463C4C"/>
    <w:rsid w:val="00471AC5"/>
    <w:rsid w:val="00476C20"/>
    <w:rsid w:val="004A072B"/>
    <w:rsid w:val="004A24BE"/>
    <w:rsid w:val="004A7778"/>
    <w:rsid w:val="004B336B"/>
    <w:rsid w:val="004B76CC"/>
    <w:rsid w:val="004B7918"/>
    <w:rsid w:val="004C6950"/>
    <w:rsid w:val="004E3507"/>
    <w:rsid w:val="004F35DF"/>
    <w:rsid w:val="00507D85"/>
    <w:rsid w:val="0051043E"/>
    <w:rsid w:val="005132D7"/>
    <w:rsid w:val="00521A84"/>
    <w:rsid w:val="00523D20"/>
    <w:rsid w:val="0052496D"/>
    <w:rsid w:val="00527856"/>
    <w:rsid w:val="00534ABD"/>
    <w:rsid w:val="00535846"/>
    <w:rsid w:val="00541F6C"/>
    <w:rsid w:val="00543E7F"/>
    <w:rsid w:val="00550804"/>
    <w:rsid w:val="00553974"/>
    <w:rsid w:val="00561088"/>
    <w:rsid w:val="005640B0"/>
    <w:rsid w:val="005725E6"/>
    <w:rsid w:val="00573176"/>
    <w:rsid w:val="00582EB0"/>
    <w:rsid w:val="00585D7E"/>
    <w:rsid w:val="00587FC0"/>
    <w:rsid w:val="00590C7C"/>
    <w:rsid w:val="0059471C"/>
    <w:rsid w:val="005C0CB9"/>
    <w:rsid w:val="005C2BA9"/>
    <w:rsid w:val="005E0ED7"/>
    <w:rsid w:val="005F1565"/>
    <w:rsid w:val="005F3E52"/>
    <w:rsid w:val="005F56F3"/>
    <w:rsid w:val="005F59DA"/>
    <w:rsid w:val="006020CC"/>
    <w:rsid w:val="006069B9"/>
    <w:rsid w:val="00611BD3"/>
    <w:rsid w:val="006148AC"/>
    <w:rsid w:val="006152D6"/>
    <w:rsid w:val="00635422"/>
    <w:rsid w:val="00637D6B"/>
    <w:rsid w:val="006430F7"/>
    <w:rsid w:val="006452BC"/>
    <w:rsid w:val="00651822"/>
    <w:rsid w:val="00660342"/>
    <w:rsid w:val="006607BE"/>
    <w:rsid w:val="00665616"/>
    <w:rsid w:val="0067154C"/>
    <w:rsid w:val="0067213D"/>
    <w:rsid w:val="00675326"/>
    <w:rsid w:val="00676FE5"/>
    <w:rsid w:val="00677303"/>
    <w:rsid w:val="0068110A"/>
    <w:rsid w:val="00682CE0"/>
    <w:rsid w:val="0068461C"/>
    <w:rsid w:val="00684665"/>
    <w:rsid w:val="0069650C"/>
    <w:rsid w:val="006A3588"/>
    <w:rsid w:val="006A4152"/>
    <w:rsid w:val="006A66FB"/>
    <w:rsid w:val="006B1A3C"/>
    <w:rsid w:val="006B3C74"/>
    <w:rsid w:val="006C24E9"/>
    <w:rsid w:val="006C319D"/>
    <w:rsid w:val="006C445D"/>
    <w:rsid w:val="006C4DD8"/>
    <w:rsid w:val="006C7D3B"/>
    <w:rsid w:val="006E25F1"/>
    <w:rsid w:val="006E282E"/>
    <w:rsid w:val="006E668E"/>
    <w:rsid w:val="006E6B24"/>
    <w:rsid w:val="0070342E"/>
    <w:rsid w:val="0070650A"/>
    <w:rsid w:val="007076C3"/>
    <w:rsid w:val="00713379"/>
    <w:rsid w:val="00716DC3"/>
    <w:rsid w:val="00726C29"/>
    <w:rsid w:val="00727CAD"/>
    <w:rsid w:val="007347A8"/>
    <w:rsid w:val="00735C6E"/>
    <w:rsid w:val="00735CBE"/>
    <w:rsid w:val="00736030"/>
    <w:rsid w:val="00741EDD"/>
    <w:rsid w:val="00743B89"/>
    <w:rsid w:val="0074706F"/>
    <w:rsid w:val="0075519E"/>
    <w:rsid w:val="00757EBA"/>
    <w:rsid w:val="007644B3"/>
    <w:rsid w:val="00770F7A"/>
    <w:rsid w:val="0077130D"/>
    <w:rsid w:val="00783422"/>
    <w:rsid w:val="00783518"/>
    <w:rsid w:val="0078593E"/>
    <w:rsid w:val="00786386"/>
    <w:rsid w:val="0079176E"/>
    <w:rsid w:val="00795870"/>
    <w:rsid w:val="007A1F3B"/>
    <w:rsid w:val="007B0211"/>
    <w:rsid w:val="007C0097"/>
    <w:rsid w:val="007C312A"/>
    <w:rsid w:val="007C5E3D"/>
    <w:rsid w:val="007D2873"/>
    <w:rsid w:val="007D2952"/>
    <w:rsid w:val="007D7D77"/>
    <w:rsid w:val="007E7063"/>
    <w:rsid w:val="007F0F91"/>
    <w:rsid w:val="007F6A88"/>
    <w:rsid w:val="007F7B91"/>
    <w:rsid w:val="00800885"/>
    <w:rsid w:val="00804AAB"/>
    <w:rsid w:val="00807B6D"/>
    <w:rsid w:val="0081340C"/>
    <w:rsid w:val="00815F53"/>
    <w:rsid w:val="00837FFA"/>
    <w:rsid w:val="0084255A"/>
    <w:rsid w:val="00846CD7"/>
    <w:rsid w:val="00863E0F"/>
    <w:rsid w:val="00874B15"/>
    <w:rsid w:val="00883BC5"/>
    <w:rsid w:val="008862FF"/>
    <w:rsid w:val="0088759E"/>
    <w:rsid w:val="008A22D5"/>
    <w:rsid w:val="008B67B0"/>
    <w:rsid w:val="008B67C1"/>
    <w:rsid w:val="008B67DA"/>
    <w:rsid w:val="008C1EDD"/>
    <w:rsid w:val="009019C1"/>
    <w:rsid w:val="00910BDE"/>
    <w:rsid w:val="00911670"/>
    <w:rsid w:val="00911C08"/>
    <w:rsid w:val="00924A1F"/>
    <w:rsid w:val="0092793C"/>
    <w:rsid w:val="009371F1"/>
    <w:rsid w:val="00943528"/>
    <w:rsid w:val="00947180"/>
    <w:rsid w:val="009638BA"/>
    <w:rsid w:val="0097206B"/>
    <w:rsid w:val="009822AF"/>
    <w:rsid w:val="009870EA"/>
    <w:rsid w:val="00994DAB"/>
    <w:rsid w:val="009958AE"/>
    <w:rsid w:val="009A0778"/>
    <w:rsid w:val="009A28A5"/>
    <w:rsid w:val="009B5262"/>
    <w:rsid w:val="009B740B"/>
    <w:rsid w:val="009C797E"/>
    <w:rsid w:val="009D26D8"/>
    <w:rsid w:val="009D7D7F"/>
    <w:rsid w:val="009D7ED4"/>
    <w:rsid w:val="009F0DB2"/>
    <w:rsid w:val="009F36BD"/>
    <w:rsid w:val="009F39BA"/>
    <w:rsid w:val="00A058E7"/>
    <w:rsid w:val="00A05F44"/>
    <w:rsid w:val="00A06A27"/>
    <w:rsid w:val="00A13722"/>
    <w:rsid w:val="00A24C41"/>
    <w:rsid w:val="00A25DF9"/>
    <w:rsid w:val="00A629F2"/>
    <w:rsid w:val="00A66DBA"/>
    <w:rsid w:val="00A70783"/>
    <w:rsid w:val="00A72FF5"/>
    <w:rsid w:val="00A80BF8"/>
    <w:rsid w:val="00A82C09"/>
    <w:rsid w:val="00A83814"/>
    <w:rsid w:val="00A86548"/>
    <w:rsid w:val="00A97295"/>
    <w:rsid w:val="00AA5301"/>
    <w:rsid w:val="00AA5C65"/>
    <w:rsid w:val="00AA63DF"/>
    <w:rsid w:val="00AA6513"/>
    <w:rsid w:val="00AB06D4"/>
    <w:rsid w:val="00AB5BA6"/>
    <w:rsid w:val="00AC1F08"/>
    <w:rsid w:val="00AC6268"/>
    <w:rsid w:val="00AC6EAF"/>
    <w:rsid w:val="00AD4C58"/>
    <w:rsid w:val="00AD56D6"/>
    <w:rsid w:val="00AD614C"/>
    <w:rsid w:val="00AD719F"/>
    <w:rsid w:val="00AE3513"/>
    <w:rsid w:val="00AE6F07"/>
    <w:rsid w:val="00AF0911"/>
    <w:rsid w:val="00AF0A72"/>
    <w:rsid w:val="00AF213D"/>
    <w:rsid w:val="00AF364A"/>
    <w:rsid w:val="00AF3F76"/>
    <w:rsid w:val="00AF57B1"/>
    <w:rsid w:val="00B064FB"/>
    <w:rsid w:val="00B14B52"/>
    <w:rsid w:val="00B17DA0"/>
    <w:rsid w:val="00B20FDF"/>
    <w:rsid w:val="00B26FFE"/>
    <w:rsid w:val="00B30480"/>
    <w:rsid w:val="00B32502"/>
    <w:rsid w:val="00B33F61"/>
    <w:rsid w:val="00B42170"/>
    <w:rsid w:val="00B43CA1"/>
    <w:rsid w:val="00B53966"/>
    <w:rsid w:val="00B57E86"/>
    <w:rsid w:val="00B72697"/>
    <w:rsid w:val="00B75470"/>
    <w:rsid w:val="00B809F6"/>
    <w:rsid w:val="00B970B1"/>
    <w:rsid w:val="00BA4A67"/>
    <w:rsid w:val="00BA6FDE"/>
    <w:rsid w:val="00BB0614"/>
    <w:rsid w:val="00BB51C2"/>
    <w:rsid w:val="00BE77C3"/>
    <w:rsid w:val="00C06ED3"/>
    <w:rsid w:val="00C11D09"/>
    <w:rsid w:val="00C148D7"/>
    <w:rsid w:val="00C25762"/>
    <w:rsid w:val="00C46B4D"/>
    <w:rsid w:val="00C539A9"/>
    <w:rsid w:val="00C66251"/>
    <w:rsid w:val="00C75BB8"/>
    <w:rsid w:val="00C773D7"/>
    <w:rsid w:val="00C86361"/>
    <w:rsid w:val="00C95F3E"/>
    <w:rsid w:val="00C9710D"/>
    <w:rsid w:val="00CB10E2"/>
    <w:rsid w:val="00CB2865"/>
    <w:rsid w:val="00CB6CAD"/>
    <w:rsid w:val="00CC1BC1"/>
    <w:rsid w:val="00CC2EAC"/>
    <w:rsid w:val="00CC37F4"/>
    <w:rsid w:val="00CE17AA"/>
    <w:rsid w:val="00CE25EB"/>
    <w:rsid w:val="00CE347C"/>
    <w:rsid w:val="00CF3D72"/>
    <w:rsid w:val="00CF4161"/>
    <w:rsid w:val="00D012B4"/>
    <w:rsid w:val="00D025A1"/>
    <w:rsid w:val="00D03389"/>
    <w:rsid w:val="00D03F10"/>
    <w:rsid w:val="00D0425A"/>
    <w:rsid w:val="00D21358"/>
    <w:rsid w:val="00D22BA6"/>
    <w:rsid w:val="00D26DAF"/>
    <w:rsid w:val="00D33B32"/>
    <w:rsid w:val="00D5049A"/>
    <w:rsid w:val="00D5485C"/>
    <w:rsid w:val="00D550BA"/>
    <w:rsid w:val="00D57779"/>
    <w:rsid w:val="00D61154"/>
    <w:rsid w:val="00D6398F"/>
    <w:rsid w:val="00D63C1D"/>
    <w:rsid w:val="00D64413"/>
    <w:rsid w:val="00D65BA0"/>
    <w:rsid w:val="00D70137"/>
    <w:rsid w:val="00D75F20"/>
    <w:rsid w:val="00D81AFD"/>
    <w:rsid w:val="00DB141A"/>
    <w:rsid w:val="00DB419E"/>
    <w:rsid w:val="00DB55F8"/>
    <w:rsid w:val="00DC3E03"/>
    <w:rsid w:val="00DD2D7E"/>
    <w:rsid w:val="00DD5BC6"/>
    <w:rsid w:val="00DE150A"/>
    <w:rsid w:val="00DE692F"/>
    <w:rsid w:val="00DF06C6"/>
    <w:rsid w:val="00DF3E88"/>
    <w:rsid w:val="00DF7D18"/>
    <w:rsid w:val="00E03EA3"/>
    <w:rsid w:val="00E07A52"/>
    <w:rsid w:val="00E13A28"/>
    <w:rsid w:val="00E16830"/>
    <w:rsid w:val="00E20E37"/>
    <w:rsid w:val="00E21672"/>
    <w:rsid w:val="00E22920"/>
    <w:rsid w:val="00E230B3"/>
    <w:rsid w:val="00E265E6"/>
    <w:rsid w:val="00E4272F"/>
    <w:rsid w:val="00E46669"/>
    <w:rsid w:val="00E505A8"/>
    <w:rsid w:val="00E63AE5"/>
    <w:rsid w:val="00E66923"/>
    <w:rsid w:val="00E95EF7"/>
    <w:rsid w:val="00E9631B"/>
    <w:rsid w:val="00E97C7A"/>
    <w:rsid w:val="00EA3F0E"/>
    <w:rsid w:val="00EA4E6B"/>
    <w:rsid w:val="00EA5A19"/>
    <w:rsid w:val="00EB0DA1"/>
    <w:rsid w:val="00EB1A16"/>
    <w:rsid w:val="00EC08C6"/>
    <w:rsid w:val="00EC1EB4"/>
    <w:rsid w:val="00EC30EB"/>
    <w:rsid w:val="00EC50E5"/>
    <w:rsid w:val="00EE00BA"/>
    <w:rsid w:val="00EE40D0"/>
    <w:rsid w:val="00EE44AF"/>
    <w:rsid w:val="00F0499D"/>
    <w:rsid w:val="00F05522"/>
    <w:rsid w:val="00F06431"/>
    <w:rsid w:val="00F10355"/>
    <w:rsid w:val="00F124CE"/>
    <w:rsid w:val="00F1511E"/>
    <w:rsid w:val="00F15412"/>
    <w:rsid w:val="00F16CED"/>
    <w:rsid w:val="00F21181"/>
    <w:rsid w:val="00F22B56"/>
    <w:rsid w:val="00F3058F"/>
    <w:rsid w:val="00F32E10"/>
    <w:rsid w:val="00F41522"/>
    <w:rsid w:val="00F61ECB"/>
    <w:rsid w:val="00F6661D"/>
    <w:rsid w:val="00F70660"/>
    <w:rsid w:val="00F72A52"/>
    <w:rsid w:val="00F820F2"/>
    <w:rsid w:val="00F831B6"/>
    <w:rsid w:val="00FA0D60"/>
    <w:rsid w:val="00FA414D"/>
    <w:rsid w:val="00FB277C"/>
    <w:rsid w:val="00FC283D"/>
    <w:rsid w:val="00FD001E"/>
    <w:rsid w:val="00FD533B"/>
    <w:rsid w:val="00FD5B72"/>
    <w:rsid w:val="00FD6447"/>
    <w:rsid w:val="00FE7C61"/>
    <w:rsid w:val="00FF0DE6"/>
    <w:rsid w:val="00FF3796"/>
    <w:rsid w:val="00FF4671"/>
    <w:rsid w:val="00FF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009CF"/>
  <w15:docId w15:val="{D92589FD-C528-454D-9C7E-3C449CA6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0ED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0ED7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B41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C95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C7562"/>
  </w:style>
  <w:style w:type="character" w:styleId="AklamaBavurusu">
    <w:name w:val="annotation reference"/>
    <w:basedOn w:val="VarsaylanParagrafYazTipi"/>
    <w:uiPriority w:val="99"/>
    <w:semiHidden/>
    <w:unhideWhenUsed/>
    <w:rsid w:val="003C756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C756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C756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C756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C756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C539A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39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0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39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2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236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09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81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04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509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185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8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82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01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91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92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870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62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41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234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9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83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4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4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05A41-1734-48B1-BDA3-4935B688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Yakup Bahadir AKKAYA</cp:lastModifiedBy>
  <cp:revision>2</cp:revision>
  <cp:lastPrinted>2020-08-17T06:57:00Z</cp:lastPrinted>
  <dcterms:created xsi:type="dcterms:W3CDTF">2025-10-10T07:57:00Z</dcterms:created>
  <dcterms:modified xsi:type="dcterms:W3CDTF">2025-10-10T07:57:00Z</dcterms:modified>
</cp:coreProperties>
</file>